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ACB" w:rsidRPr="00B15ACB" w:rsidRDefault="00B15ACB" w:rsidP="00B15ACB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15A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 оскорбление ветеранов установлена уголовная ответственность</w:t>
      </w:r>
    </w:p>
    <w:p w:rsidR="00B15ACB" w:rsidRPr="00B15ACB" w:rsidRDefault="00B15ACB" w:rsidP="00B15ACB">
      <w:pPr>
        <w:shd w:val="clear" w:color="auto" w:fill="FFFFFF"/>
        <w:spacing w:after="100" w:afterAutospacing="1" w:line="240" w:lineRule="auto"/>
        <w:ind w:left="62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ACB">
        <w:rPr>
          <w:rFonts w:ascii="Times New Roman" w:eastAsia="Times New Roman" w:hAnsi="Times New Roman" w:cs="Times New Roman"/>
          <w:color w:val="3B4048"/>
          <w:sz w:val="28"/>
          <w:szCs w:val="28"/>
          <w:lang w:eastAsia="ru-RU"/>
        </w:rPr>
        <w:t>Федеральным законом от 05.04.2021 № 59-ФЗ «О внесении изменений в статью 354-1 Уголовного кодекса Российской Федерации» установлена уголовная ответственность за оскорбление ветеранов.</w:t>
      </w:r>
    </w:p>
    <w:p w:rsidR="00B15ACB" w:rsidRPr="00B15ACB" w:rsidRDefault="00B15ACB" w:rsidP="00B15ACB">
      <w:pPr>
        <w:shd w:val="clear" w:color="auto" w:fill="FFFFFF"/>
        <w:spacing w:after="100" w:afterAutospacing="1" w:line="240" w:lineRule="auto"/>
        <w:ind w:left="62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AC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 соответствии с настоящим Федеральным законом признаются преступлениями и влекут ответственность за реабилитацию нацизма по статье 354-1 Уголовного кодекса Российской Федерации такие деяния, как публичное распространение заведомо ложных сведений о ветеранах Великой Отечественной войны, унижение их чести и достоинства, оскорбление памяти защитников Отечества.</w:t>
      </w:r>
    </w:p>
    <w:p w:rsidR="00B15ACB" w:rsidRPr="00B15ACB" w:rsidRDefault="00B15ACB" w:rsidP="00B15ACB">
      <w:pPr>
        <w:shd w:val="clear" w:color="auto" w:fill="FFFFFF"/>
        <w:spacing w:after="100" w:afterAutospacing="1" w:line="240" w:lineRule="auto"/>
        <w:ind w:left="62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AC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 совершение указанных преступлений, равно как и других деяний, предусмотренных данной статьёй Кодекса, устанавливается максимальное наказание в виде лишения свободы на срок до пяти лет.</w:t>
      </w:r>
    </w:p>
    <w:p w:rsidR="00B15ACB" w:rsidRPr="00B15ACB" w:rsidRDefault="00B15ACB" w:rsidP="00B15ACB">
      <w:pPr>
        <w:shd w:val="clear" w:color="auto" w:fill="FFFFFF"/>
        <w:spacing w:after="100" w:afterAutospacing="1" w:line="240" w:lineRule="auto"/>
        <w:ind w:left="62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AC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Федеральным законом размер штрафа, назначаемого в качестве наказания за совершение деяний, связанных с реабилитацией нацизма, увеличивается до трёх миллионов рублей, а при наличии квалифицирующих признаков – до пяти миллионов рублей.</w:t>
      </w:r>
    </w:p>
    <w:p w:rsidR="00B15ACB" w:rsidRPr="00B15ACB" w:rsidRDefault="00B15ACB" w:rsidP="00B15ACB">
      <w:pPr>
        <w:shd w:val="clear" w:color="auto" w:fill="FFFFFF"/>
        <w:spacing w:after="100" w:afterAutospacing="1" w:line="240" w:lineRule="auto"/>
        <w:ind w:left="62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AC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Кроме того, отрицание нацистских преступлений с использованием интернета приравняют к пропаганде нацизма в СМИ.</w:t>
      </w:r>
    </w:p>
    <w:p w:rsidR="00B15ACB" w:rsidRPr="00B15ACB" w:rsidRDefault="00B15ACB" w:rsidP="00B15ACB">
      <w:pPr>
        <w:shd w:val="clear" w:color="auto" w:fill="FFFFFF"/>
        <w:spacing w:after="100" w:afterAutospacing="1" w:line="240" w:lineRule="auto"/>
        <w:ind w:left="62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AC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За</w:t>
      </w:r>
      <w:r w:rsidRPr="00B15AC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реабилитацию нацизма, если соответствующее деяние совершено с использованием информационно-телекоммуникационных сетей, в том числе сети «Интернет» устанавливается повышенная уголовная ответственность.</w:t>
      </w:r>
    </w:p>
    <w:p w:rsidR="00B15ACB" w:rsidRPr="00B15ACB" w:rsidRDefault="00B15ACB" w:rsidP="00B15ACB">
      <w:pPr>
        <w:shd w:val="clear" w:color="auto" w:fill="FFFFFF"/>
        <w:spacing w:after="100" w:afterAutospacing="1" w:line="240" w:lineRule="auto"/>
        <w:ind w:left="62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AC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Федеральный закон вступает в силу с 16 апреля 2021 года.</w:t>
      </w:r>
    </w:p>
    <w:p w:rsidR="00E53EB9" w:rsidRPr="00E53EB9" w:rsidRDefault="00E53EB9" w:rsidP="00E53EB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53EB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3373CB" w:rsidRDefault="00AF293E" w:rsidP="0083474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</w:t>
      </w:r>
      <w:r w:rsidR="00D0186A" w:rsidRPr="00AD4CD3">
        <w:rPr>
          <w:rFonts w:ascii="Times New Roman" w:hAnsi="Times New Roman" w:cs="Times New Roman"/>
          <w:sz w:val="28"/>
          <w:szCs w:val="28"/>
        </w:rPr>
        <w:t xml:space="preserve">прокурора </w:t>
      </w:r>
      <w:r w:rsidR="00E5592A" w:rsidRPr="00AD4CD3">
        <w:rPr>
          <w:rFonts w:ascii="Times New Roman" w:hAnsi="Times New Roman" w:cs="Times New Roman"/>
          <w:sz w:val="28"/>
          <w:szCs w:val="28"/>
        </w:rPr>
        <w:t>г. Ст</w:t>
      </w:r>
      <w:r w:rsidR="00E5592A">
        <w:rPr>
          <w:rFonts w:ascii="Times New Roman" w:hAnsi="Times New Roman" w:cs="Times New Roman"/>
          <w:sz w:val="28"/>
          <w:szCs w:val="28"/>
        </w:rPr>
        <w:t xml:space="preserve">ерлитамак </w:t>
      </w:r>
      <w:r>
        <w:rPr>
          <w:rFonts w:ascii="Times New Roman" w:hAnsi="Times New Roman" w:cs="Times New Roman"/>
          <w:sz w:val="28"/>
          <w:szCs w:val="28"/>
        </w:rPr>
        <w:t>Киреев Н.З.</w:t>
      </w:r>
    </w:p>
    <w:p w:rsidR="00550B25" w:rsidRPr="00692ED8" w:rsidRDefault="00550B25" w:rsidP="0083474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22.03.2021</w:t>
      </w:r>
      <w:bookmarkStart w:id="0" w:name="_GoBack"/>
      <w:bookmarkEnd w:id="0"/>
    </w:p>
    <w:sectPr w:rsidR="00550B25" w:rsidRPr="0069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08F0"/>
    <w:multiLevelType w:val="multilevel"/>
    <w:tmpl w:val="025C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83DCD"/>
    <w:multiLevelType w:val="multilevel"/>
    <w:tmpl w:val="5528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C2BF7"/>
    <w:multiLevelType w:val="multilevel"/>
    <w:tmpl w:val="BC2A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6A3879"/>
    <w:multiLevelType w:val="multilevel"/>
    <w:tmpl w:val="65C0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EE37B7"/>
    <w:multiLevelType w:val="multilevel"/>
    <w:tmpl w:val="305E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1D3F96"/>
    <w:multiLevelType w:val="multilevel"/>
    <w:tmpl w:val="394EE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25"/>
    <w:rsid w:val="00011927"/>
    <w:rsid w:val="00073052"/>
    <w:rsid w:val="000B159B"/>
    <w:rsid w:val="000B4203"/>
    <w:rsid w:val="000C1E15"/>
    <w:rsid w:val="000E3116"/>
    <w:rsid w:val="0015194C"/>
    <w:rsid w:val="001657CA"/>
    <w:rsid w:val="00190D49"/>
    <w:rsid w:val="001C1543"/>
    <w:rsid w:val="00212B13"/>
    <w:rsid w:val="002A171E"/>
    <w:rsid w:val="002A318F"/>
    <w:rsid w:val="002C4C34"/>
    <w:rsid w:val="002E067B"/>
    <w:rsid w:val="003147EF"/>
    <w:rsid w:val="00315989"/>
    <w:rsid w:val="00324A48"/>
    <w:rsid w:val="00327A87"/>
    <w:rsid w:val="003373CB"/>
    <w:rsid w:val="0035242B"/>
    <w:rsid w:val="003A47AA"/>
    <w:rsid w:val="004218C0"/>
    <w:rsid w:val="00427BC6"/>
    <w:rsid w:val="004567F1"/>
    <w:rsid w:val="0046091C"/>
    <w:rsid w:val="00476D9E"/>
    <w:rsid w:val="004930A7"/>
    <w:rsid w:val="004F2E22"/>
    <w:rsid w:val="004F34F0"/>
    <w:rsid w:val="00503037"/>
    <w:rsid w:val="00540276"/>
    <w:rsid w:val="00550B25"/>
    <w:rsid w:val="005640F5"/>
    <w:rsid w:val="005B1DD4"/>
    <w:rsid w:val="00692ED8"/>
    <w:rsid w:val="006D247D"/>
    <w:rsid w:val="006F41DC"/>
    <w:rsid w:val="0073038E"/>
    <w:rsid w:val="008052E8"/>
    <w:rsid w:val="00834740"/>
    <w:rsid w:val="00867BAC"/>
    <w:rsid w:val="008B5017"/>
    <w:rsid w:val="009055A2"/>
    <w:rsid w:val="009B6D22"/>
    <w:rsid w:val="009F1A28"/>
    <w:rsid w:val="009F4625"/>
    <w:rsid w:val="009F4A15"/>
    <w:rsid w:val="00A44CEB"/>
    <w:rsid w:val="00AA1953"/>
    <w:rsid w:val="00AA2184"/>
    <w:rsid w:val="00AD4CD3"/>
    <w:rsid w:val="00AF293E"/>
    <w:rsid w:val="00AF5EBA"/>
    <w:rsid w:val="00B15ACB"/>
    <w:rsid w:val="00B15E0C"/>
    <w:rsid w:val="00B64F78"/>
    <w:rsid w:val="00BD7682"/>
    <w:rsid w:val="00C01BA1"/>
    <w:rsid w:val="00C55E88"/>
    <w:rsid w:val="00C6663A"/>
    <w:rsid w:val="00C7262C"/>
    <w:rsid w:val="00CA455F"/>
    <w:rsid w:val="00D0186A"/>
    <w:rsid w:val="00D1240F"/>
    <w:rsid w:val="00D42A1B"/>
    <w:rsid w:val="00D55395"/>
    <w:rsid w:val="00D64DE0"/>
    <w:rsid w:val="00D711D5"/>
    <w:rsid w:val="00DF1FDA"/>
    <w:rsid w:val="00E42ABE"/>
    <w:rsid w:val="00E53EB9"/>
    <w:rsid w:val="00E5592A"/>
    <w:rsid w:val="00F028C8"/>
    <w:rsid w:val="00F172F3"/>
    <w:rsid w:val="00F416BF"/>
    <w:rsid w:val="00F501C6"/>
    <w:rsid w:val="00FB418A"/>
    <w:rsid w:val="00FF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2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159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4C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F4625"/>
  </w:style>
  <w:style w:type="character" w:customStyle="1" w:styleId="feeds-pagenavigationtooltip">
    <w:name w:val="feeds-page__navigation_tooltip"/>
    <w:basedOn w:val="a0"/>
    <w:rsid w:val="009F4625"/>
  </w:style>
  <w:style w:type="paragraph" w:styleId="a3">
    <w:name w:val="Normal (Web)"/>
    <w:basedOn w:val="a"/>
    <w:uiPriority w:val="99"/>
    <w:semiHidden/>
    <w:unhideWhenUsed/>
    <w:rsid w:val="009F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4625"/>
    <w:rPr>
      <w:i/>
      <w:iCs/>
    </w:rPr>
  </w:style>
  <w:style w:type="character" w:styleId="a5">
    <w:name w:val="Strong"/>
    <w:basedOn w:val="a0"/>
    <w:uiPriority w:val="22"/>
    <w:qFormat/>
    <w:rsid w:val="003147E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159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15194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D4C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F02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2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159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4C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F4625"/>
  </w:style>
  <w:style w:type="character" w:customStyle="1" w:styleId="feeds-pagenavigationtooltip">
    <w:name w:val="feeds-page__navigation_tooltip"/>
    <w:basedOn w:val="a0"/>
    <w:rsid w:val="009F4625"/>
  </w:style>
  <w:style w:type="paragraph" w:styleId="a3">
    <w:name w:val="Normal (Web)"/>
    <w:basedOn w:val="a"/>
    <w:uiPriority w:val="99"/>
    <w:semiHidden/>
    <w:unhideWhenUsed/>
    <w:rsid w:val="009F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4625"/>
    <w:rPr>
      <w:i/>
      <w:iCs/>
    </w:rPr>
  </w:style>
  <w:style w:type="character" w:styleId="a5">
    <w:name w:val="Strong"/>
    <w:basedOn w:val="a0"/>
    <w:uiPriority w:val="22"/>
    <w:qFormat/>
    <w:rsid w:val="003147E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159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15194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D4C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F02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57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168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41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44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1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6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86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73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1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689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43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5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50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0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6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82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8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73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4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05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9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6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04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3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32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91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3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298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30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3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48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06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2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786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1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398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08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3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21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65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07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3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3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9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0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24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85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5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67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88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5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498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29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3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63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6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18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95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9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44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8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2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78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29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15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03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81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4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58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028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5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73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54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4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5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4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4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9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224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959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7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96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9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5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96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2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1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27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451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29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21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3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3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412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7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3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1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8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6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50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61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8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3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99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13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335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1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195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2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9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7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7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1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5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6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12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9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14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3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821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767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2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97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1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59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50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7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20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34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3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16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2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81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4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90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61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7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4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32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49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22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8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8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96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907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24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2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66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5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6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22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825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6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692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0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3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19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0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1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5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1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25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7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3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15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1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393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15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70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88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5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9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47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11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78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224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8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907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818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87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61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7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7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096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18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23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48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8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5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58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7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64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83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3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03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40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419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48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659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699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270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75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1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647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34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33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30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4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1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570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6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14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5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1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4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50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7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3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774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95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54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75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222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1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322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74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882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726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530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441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8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23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6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35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90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79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974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35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22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83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64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7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55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233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2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14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02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7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33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63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7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21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0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88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408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5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32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38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31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53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3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11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5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34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88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4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3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69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0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617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1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09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62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53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23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68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28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7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2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5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8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70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42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4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8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2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06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14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3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8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3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72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891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7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174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510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1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54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913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6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9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7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09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35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0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43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38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2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18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28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3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6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00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75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19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4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3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30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2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60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7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6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26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1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2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76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05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15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678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291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6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55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54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509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4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5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4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08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99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199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59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7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1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9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14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09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5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6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0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473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94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21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11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6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13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56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63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7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7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424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18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02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22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5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2021-06-22T06:52:00Z</dcterms:created>
  <dcterms:modified xsi:type="dcterms:W3CDTF">2021-06-26T05:35:00Z</dcterms:modified>
</cp:coreProperties>
</file>